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31b98e626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25f3a81e1e424671"/>
      <w:footerReference xmlns:r="http://schemas.openxmlformats.org/officeDocument/2006/relationships" w:type="default" r:id="Rfe1a44618f1f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3a81e1e424671" /><Relationship Type="http://schemas.openxmlformats.org/officeDocument/2006/relationships/footer" Target="/word/footer1.xml" Id="Rfe1a44618f1f4fa4" /></Relationships>
</file>