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9e26d614c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a98ec427a4612"/>
      <w:footerReference xmlns:r="http://schemas.openxmlformats.org/officeDocument/2006/relationships" w:type="default" r:id="R26d10117c250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NIDO GRUPPEN AS   ·   Org.nr 995 844 729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a98ec427a4612" /><Relationship Type="http://schemas.openxmlformats.org/officeDocument/2006/relationships/footer" Target="/word/footer1.xml" Id="R26d10117c25043c5" /></Relationships>
</file>