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df0e717b0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75c279a9a4fed"/>
      <w:footerReference xmlns:r="http://schemas.openxmlformats.org/officeDocument/2006/relationships" w:type="default" r:id="Rf5ca6706c7d3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75c279a9a4fed" /><Relationship Type="http://schemas.openxmlformats.org/officeDocument/2006/relationships/footer" Target="/word/footer1.xml" Id="Rf5ca6706c7d34bb0" /></Relationships>
</file>